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285EC6" w:rsidRDefault="0084796D" w:rsidP="0084796D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 w:rsidRPr="00285EC6">
        <w:rPr>
          <w:rFonts w:ascii="Times New Roman" w:hAnsi="Times New Roman" w:cs="Times New Roman"/>
          <w:sz w:val="144"/>
          <w:szCs w:val="144"/>
          <w:lang w:val="en-US"/>
        </w:rPr>
        <w:t>IK</w:t>
      </w:r>
      <w:r w:rsidR="00800648" w:rsidRPr="00285EC6">
        <w:rPr>
          <w:rFonts w:ascii="Times New Roman" w:hAnsi="Times New Roman" w:cs="Times New Roman"/>
          <w:sz w:val="144"/>
          <w:szCs w:val="144"/>
        </w:rPr>
        <w:t xml:space="preserve"> </w:t>
      </w:r>
      <w:r w:rsidR="00285EC6" w:rsidRPr="00285EC6">
        <w:rPr>
          <w:rFonts w:ascii="Times New Roman" w:hAnsi="Times New Roman" w:cs="Times New Roman"/>
          <w:sz w:val="144"/>
          <w:szCs w:val="144"/>
        </w:rPr>
        <w:t>302</w:t>
      </w:r>
    </w:p>
    <w:p w:rsidR="00285EC6" w:rsidRPr="00285EC6" w:rsidRDefault="00285EC6" w:rsidP="00AA0892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 w:rsidRPr="00285EC6">
        <w:rPr>
          <w:rFonts w:ascii="Times New Roman" w:hAnsi="Times New Roman" w:cs="Times New Roman"/>
          <w:sz w:val="96"/>
          <w:szCs w:val="96"/>
        </w:rPr>
        <w:t>Гиперэкстензия</w:t>
      </w:r>
      <w:proofErr w:type="spellEnd"/>
      <w:r w:rsidRPr="00285EC6">
        <w:rPr>
          <w:rFonts w:ascii="Times New Roman" w:hAnsi="Times New Roman" w:cs="Times New Roman"/>
          <w:sz w:val="96"/>
          <w:szCs w:val="96"/>
        </w:rPr>
        <w:t xml:space="preserve"> 45</w:t>
      </w:r>
      <m:oMath>
        <m:r>
          <w:rPr>
            <w:rFonts w:ascii="Cambria Math" w:hAnsi="Cambria Math" w:cs="Times New Roman"/>
            <w:sz w:val="96"/>
            <w:szCs w:val="96"/>
          </w:rPr>
          <m:t>°</m:t>
        </m:r>
      </m:oMath>
      <w:r w:rsidR="003E0E7D" w:rsidRPr="00285EC6">
        <w:rPr>
          <w:rFonts w:ascii="Times New Roman" w:hAnsi="Times New Roman" w:cs="Times New Roman"/>
          <w:sz w:val="96"/>
          <w:szCs w:val="96"/>
        </w:rPr>
        <w:t xml:space="preserve"> 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  <w:r w:rsidR="003E0E7D" w:rsidRPr="003E0E7D">
        <w:t xml:space="preserve"> </w:t>
      </w:r>
    </w:p>
    <w:p w:rsidR="003F5F66" w:rsidRDefault="00232EC4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480175" cy="5531465"/>
            <wp:effectExtent l="0" t="0" r="0" b="0"/>
            <wp:docPr id="2" name="Рисунок 2" descr="C:\Полина\IK\IK 302 Гиперэкстензия 45 гр\Инструкция,рабочие файлы\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лина\IK\IK 302 Гиперэкстензия 45 гр\Инструкция,рабочие файлы\3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5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7783"/>
        <w:gridCol w:w="1704"/>
      </w:tblGrid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F3388C" w:rsidRDefault="003E0E7D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основная</w:t>
            </w:r>
          </w:p>
        </w:tc>
        <w:tc>
          <w:tcPr>
            <w:tcW w:w="1704" w:type="dxa"/>
            <w:vAlign w:val="center"/>
          </w:tcPr>
          <w:p w:rsidR="00091A26" w:rsidRPr="00F3388C" w:rsidRDefault="00347741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0F5E7C" w:rsidRDefault="00AC2CB7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упора тела</w:t>
            </w:r>
          </w:p>
        </w:tc>
        <w:tc>
          <w:tcPr>
            <w:tcW w:w="1704" w:type="dxa"/>
            <w:vAlign w:val="center"/>
          </w:tcPr>
          <w:p w:rsidR="00091A26" w:rsidRPr="00F3388C" w:rsidRDefault="00091A26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644BE" w:rsidTr="003E0E7D">
        <w:tc>
          <w:tcPr>
            <w:tcW w:w="934" w:type="dxa"/>
            <w:vAlign w:val="center"/>
          </w:tcPr>
          <w:p w:rsidR="00C644BE" w:rsidRPr="00091A26" w:rsidRDefault="00C644BE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C644BE" w:rsidRDefault="003E0E7D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 тела</w:t>
            </w:r>
          </w:p>
        </w:tc>
        <w:tc>
          <w:tcPr>
            <w:tcW w:w="1704" w:type="dxa"/>
            <w:vAlign w:val="center"/>
          </w:tcPr>
          <w:p w:rsidR="00C644BE" w:rsidRPr="00F3388C" w:rsidRDefault="003E0E7D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44B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0F5E7C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704" w:type="dxa"/>
            <w:vAlign w:val="center"/>
          </w:tcPr>
          <w:p w:rsidR="00091A26" w:rsidRPr="00D84FCE" w:rsidRDefault="003E0E7D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Default="00AC2CB7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упора ног, левая</w:t>
            </w:r>
          </w:p>
        </w:tc>
        <w:tc>
          <w:tcPr>
            <w:tcW w:w="1704" w:type="dxa"/>
            <w:vAlign w:val="center"/>
          </w:tcPr>
          <w:p w:rsidR="00091A26" w:rsidRPr="00F3388C" w:rsidRDefault="0000316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3E0E7D">
        <w:tc>
          <w:tcPr>
            <w:tcW w:w="934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91A26" w:rsidRPr="00AC2CB7" w:rsidRDefault="00AC2CB7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Пластина упора ног, правая</w:t>
            </w:r>
          </w:p>
        </w:tc>
        <w:tc>
          <w:tcPr>
            <w:tcW w:w="1704" w:type="dxa"/>
            <w:vAlign w:val="center"/>
          </w:tcPr>
          <w:p w:rsidR="00091A26" w:rsidRPr="00F3388C" w:rsidRDefault="0000316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D3C34" w:rsidTr="003E0E7D">
        <w:tc>
          <w:tcPr>
            <w:tcW w:w="934" w:type="dxa"/>
            <w:vAlign w:val="center"/>
          </w:tcPr>
          <w:p w:rsidR="00CD3C34" w:rsidRPr="00091A26" w:rsidRDefault="00CD3C3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CD3C34" w:rsidRPr="00003162" w:rsidRDefault="00003162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704" w:type="dxa"/>
            <w:vAlign w:val="center"/>
          </w:tcPr>
          <w:p w:rsidR="00CD3C34" w:rsidRDefault="0000316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3C3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03162" w:rsidTr="003E0E7D">
        <w:tc>
          <w:tcPr>
            <w:tcW w:w="934" w:type="dxa"/>
            <w:vAlign w:val="center"/>
          </w:tcPr>
          <w:p w:rsidR="00003162" w:rsidRPr="00091A26" w:rsidRDefault="00003162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03162" w:rsidRDefault="00003162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704" w:type="dxa"/>
            <w:vAlign w:val="center"/>
          </w:tcPr>
          <w:p w:rsidR="00003162" w:rsidRDefault="0000316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03162" w:rsidTr="003E0E7D">
        <w:tc>
          <w:tcPr>
            <w:tcW w:w="934" w:type="dxa"/>
            <w:vAlign w:val="center"/>
          </w:tcPr>
          <w:p w:rsidR="00003162" w:rsidRPr="00091A26" w:rsidRDefault="00003162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03162" w:rsidRDefault="00003162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</w:p>
        </w:tc>
        <w:tc>
          <w:tcPr>
            <w:tcW w:w="1704" w:type="dxa"/>
            <w:vAlign w:val="center"/>
          </w:tcPr>
          <w:p w:rsidR="00003162" w:rsidRDefault="0000316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003162" w:rsidTr="003E0E7D">
        <w:tc>
          <w:tcPr>
            <w:tcW w:w="934" w:type="dxa"/>
            <w:vAlign w:val="center"/>
          </w:tcPr>
          <w:p w:rsidR="00003162" w:rsidRPr="00091A26" w:rsidRDefault="00003162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03162" w:rsidRPr="00003162" w:rsidRDefault="00003162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704" w:type="dxa"/>
            <w:vAlign w:val="center"/>
          </w:tcPr>
          <w:p w:rsidR="00003162" w:rsidRDefault="0000316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шт.</w:t>
            </w:r>
          </w:p>
        </w:tc>
      </w:tr>
      <w:tr w:rsidR="00003162" w:rsidTr="003E0E7D">
        <w:tc>
          <w:tcPr>
            <w:tcW w:w="934" w:type="dxa"/>
            <w:vAlign w:val="center"/>
          </w:tcPr>
          <w:p w:rsidR="00003162" w:rsidRPr="00091A26" w:rsidRDefault="00003162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003162" w:rsidRPr="00003162" w:rsidRDefault="00003162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увеличенная</w:t>
            </w:r>
          </w:p>
        </w:tc>
        <w:tc>
          <w:tcPr>
            <w:tcW w:w="1704" w:type="dxa"/>
            <w:vAlign w:val="center"/>
          </w:tcPr>
          <w:p w:rsidR="00003162" w:rsidRDefault="00003162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CD3C34" w:rsidTr="003E0E7D">
        <w:tc>
          <w:tcPr>
            <w:tcW w:w="934" w:type="dxa"/>
            <w:vAlign w:val="center"/>
          </w:tcPr>
          <w:p w:rsidR="00CD3C34" w:rsidRPr="00091A26" w:rsidRDefault="00CD3C34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3" w:type="dxa"/>
            <w:vAlign w:val="center"/>
          </w:tcPr>
          <w:p w:rsidR="00CD3C34" w:rsidRDefault="00CD3C34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Шарообразная ручка М8</w:t>
            </w:r>
          </w:p>
        </w:tc>
        <w:tc>
          <w:tcPr>
            <w:tcW w:w="1704" w:type="dxa"/>
            <w:vAlign w:val="center"/>
          </w:tcPr>
          <w:p w:rsidR="00CD3C34" w:rsidRDefault="00CD3C34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E8620D" w:rsidRDefault="00E8620D" w:rsidP="00E86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27017D">
        <w:rPr>
          <w:rFonts w:ascii="Times New Roman" w:hAnsi="Times New Roman" w:cs="Times New Roman"/>
          <w:sz w:val="24"/>
          <w:szCs w:val="24"/>
        </w:rPr>
        <w:t>Оттяните шарообразную ручку(12)</w:t>
      </w:r>
      <w:r w:rsidR="00DA3135">
        <w:rPr>
          <w:rFonts w:ascii="Times New Roman" w:hAnsi="Times New Roman" w:cs="Times New Roman"/>
          <w:sz w:val="24"/>
          <w:szCs w:val="24"/>
        </w:rPr>
        <w:t xml:space="preserve"> на основной раме(1) </w:t>
      </w:r>
      <w:r w:rsidR="0027017D">
        <w:rPr>
          <w:rFonts w:ascii="Times New Roman" w:hAnsi="Times New Roman" w:cs="Times New Roman"/>
          <w:sz w:val="24"/>
          <w:szCs w:val="24"/>
        </w:rPr>
        <w:t xml:space="preserve"> и установите раму упора тела (2) до нужной вам высоты, затем отпустите ручку (12).</w:t>
      </w:r>
      <w:r w:rsidR="00DA3135">
        <w:rPr>
          <w:rFonts w:ascii="Times New Roman" w:hAnsi="Times New Roman" w:cs="Times New Roman"/>
          <w:sz w:val="24"/>
          <w:szCs w:val="24"/>
        </w:rPr>
        <w:t>(Рис. 1)</w:t>
      </w:r>
      <w:r w:rsidR="0027017D">
        <w:rPr>
          <w:rFonts w:ascii="Times New Roman" w:hAnsi="Times New Roman" w:cs="Times New Roman"/>
          <w:sz w:val="24"/>
          <w:szCs w:val="24"/>
        </w:rPr>
        <w:t xml:space="preserve"> </w:t>
      </w:r>
      <w:r w:rsidR="009118AD">
        <w:rPr>
          <w:rFonts w:ascii="Times New Roman" w:hAnsi="Times New Roman" w:cs="Times New Roman"/>
          <w:sz w:val="24"/>
          <w:szCs w:val="24"/>
        </w:rPr>
        <w:t>Прик</w:t>
      </w:r>
      <w:r w:rsidR="00DA3135">
        <w:rPr>
          <w:rFonts w:ascii="Times New Roman" w:hAnsi="Times New Roman" w:cs="Times New Roman"/>
          <w:sz w:val="24"/>
          <w:szCs w:val="24"/>
        </w:rPr>
        <w:t>репите упоры тела (3) к</w:t>
      </w:r>
      <w:r w:rsidR="009118AD">
        <w:rPr>
          <w:rFonts w:ascii="Times New Roman" w:hAnsi="Times New Roman" w:cs="Times New Roman"/>
          <w:sz w:val="24"/>
          <w:szCs w:val="24"/>
        </w:rPr>
        <w:t xml:space="preserve"> раме </w:t>
      </w:r>
      <w:r w:rsidR="00DA3135">
        <w:rPr>
          <w:rFonts w:ascii="Times New Roman" w:hAnsi="Times New Roman" w:cs="Times New Roman"/>
          <w:sz w:val="24"/>
          <w:szCs w:val="24"/>
        </w:rPr>
        <w:t>упора тела (2</w:t>
      </w:r>
      <w:r w:rsidR="009118AD">
        <w:rPr>
          <w:rFonts w:ascii="Times New Roman" w:hAnsi="Times New Roman" w:cs="Times New Roman"/>
          <w:sz w:val="24"/>
          <w:szCs w:val="24"/>
        </w:rPr>
        <w:t xml:space="preserve">) </w:t>
      </w:r>
      <w:r w:rsidR="003922A4" w:rsidRPr="00E8620D">
        <w:rPr>
          <w:rFonts w:ascii="Times New Roman" w:hAnsi="Times New Roman" w:cs="Times New Roman"/>
          <w:sz w:val="24"/>
          <w:szCs w:val="24"/>
        </w:rPr>
        <w:t>с помощью крепежного комплекта</w:t>
      </w:r>
      <w:r w:rsidR="009118AD">
        <w:rPr>
          <w:rFonts w:ascii="Times New Roman" w:hAnsi="Times New Roman" w:cs="Times New Roman"/>
          <w:sz w:val="24"/>
          <w:szCs w:val="24"/>
        </w:rPr>
        <w:t>:</w:t>
      </w:r>
      <w:r w:rsidR="003922A4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9118AD">
        <w:rPr>
          <w:rFonts w:ascii="Times New Roman" w:hAnsi="Times New Roman" w:cs="Times New Roman"/>
          <w:sz w:val="24"/>
          <w:szCs w:val="24"/>
        </w:rPr>
        <w:t>болт М10х20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DA3135">
        <w:rPr>
          <w:rFonts w:ascii="Times New Roman" w:hAnsi="Times New Roman" w:cs="Times New Roman"/>
          <w:sz w:val="24"/>
          <w:szCs w:val="24"/>
        </w:rPr>
        <w:t>(7</w:t>
      </w:r>
      <w:r w:rsidR="003922A4" w:rsidRPr="00E8620D">
        <w:rPr>
          <w:rFonts w:ascii="Times New Roman" w:hAnsi="Times New Roman" w:cs="Times New Roman"/>
          <w:sz w:val="24"/>
          <w:szCs w:val="24"/>
        </w:rPr>
        <w:t>)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, шайба </w:t>
      </w:r>
      <w:r w:rsidR="00252629" w:rsidRPr="00E862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10 </w:t>
      </w:r>
      <w:r w:rsidR="00DA3135">
        <w:rPr>
          <w:rFonts w:ascii="Times New Roman" w:hAnsi="Times New Roman" w:cs="Times New Roman"/>
          <w:sz w:val="24"/>
          <w:szCs w:val="24"/>
        </w:rPr>
        <w:t>(10</w:t>
      </w:r>
      <w:r w:rsidR="003922A4" w:rsidRPr="00E8620D">
        <w:rPr>
          <w:rFonts w:ascii="Times New Roman" w:hAnsi="Times New Roman" w:cs="Times New Roman"/>
          <w:sz w:val="24"/>
          <w:szCs w:val="24"/>
        </w:rPr>
        <w:t>)</w:t>
      </w:r>
      <w:r w:rsidR="006A5116" w:rsidRPr="00E8620D">
        <w:rPr>
          <w:rFonts w:ascii="Times New Roman" w:hAnsi="Times New Roman" w:cs="Times New Roman"/>
          <w:sz w:val="24"/>
          <w:szCs w:val="24"/>
        </w:rPr>
        <w:t xml:space="preserve"> (Р</w:t>
      </w:r>
      <w:r w:rsidR="00FC2BED" w:rsidRPr="00E8620D">
        <w:rPr>
          <w:rFonts w:ascii="Times New Roman" w:hAnsi="Times New Roman" w:cs="Times New Roman"/>
          <w:sz w:val="24"/>
          <w:szCs w:val="24"/>
        </w:rPr>
        <w:t>ис.1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). </w:t>
      </w:r>
      <w:r w:rsidR="00DA3135">
        <w:rPr>
          <w:rFonts w:ascii="Times New Roman" w:hAnsi="Times New Roman" w:cs="Times New Roman"/>
          <w:sz w:val="24"/>
          <w:szCs w:val="24"/>
        </w:rPr>
        <w:t xml:space="preserve">Прикрутите пластины упора ног: правую (6) и левую (5) с помощью крепежного комплекта: </w:t>
      </w:r>
      <w:r w:rsidR="00303949">
        <w:rPr>
          <w:rFonts w:ascii="Times New Roman" w:hAnsi="Times New Roman" w:cs="Times New Roman"/>
          <w:sz w:val="24"/>
          <w:szCs w:val="24"/>
        </w:rPr>
        <w:t xml:space="preserve">болт </w:t>
      </w:r>
      <w:bookmarkStart w:id="0" w:name="_GoBack"/>
      <w:bookmarkEnd w:id="0"/>
      <w:r w:rsidR="00303949">
        <w:rPr>
          <w:rFonts w:ascii="Times New Roman" w:hAnsi="Times New Roman" w:cs="Times New Roman"/>
          <w:sz w:val="24"/>
          <w:szCs w:val="24"/>
        </w:rPr>
        <w:t>М10х60</w:t>
      </w:r>
      <w:r w:rsidR="00DA3135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303949">
        <w:rPr>
          <w:rFonts w:ascii="Times New Roman" w:hAnsi="Times New Roman" w:cs="Times New Roman"/>
          <w:sz w:val="24"/>
          <w:szCs w:val="24"/>
        </w:rPr>
        <w:t>(8</w:t>
      </w:r>
      <w:r w:rsidR="00DA3135" w:rsidRPr="00E8620D">
        <w:rPr>
          <w:rFonts w:ascii="Times New Roman" w:hAnsi="Times New Roman" w:cs="Times New Roman"/>
          <w:sz w:val="24"/>
          <w:szCs w:val="24"/>
        </w:rPr>
        <w:t xml:space="preserve">), </w:t>
      </w:r>
      <w:r w:rsidR="00303949">
        <w:rPr>
          <w:rFonts w:ascii="Times New Roman" w:hAnsi="Times New Roman" w:cs="Times New Roman"/>
          <w:sz w:val="24"/>
          <w:szCs w:val="24"/>
        </w:rPr>
        <w:t>гайка М10 (9)</w:t>
      </w:r>
      <w:proofErr w:type="gramStart"/>
      <w:r w:rsidR="003039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39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3135" w:rsidRPr="00E8620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A3135" w:rsidRPr="00E8620D">
        <w:rPr>
          <w:rFonts w:ascii="Times New Roman" w:hAnsi="Times New Roman" w:cs="Times New Roman"/>
          <w:sz w:val="24"/>
          <w:szCs w:val="24"/>
        </w:rPr>
        <w:t xml:space="preserve">айба </w:t>
      </w:r>
      <w:r w:rsidR="00DA3135" w:rsidRPr="00E862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A3135" w:rsidRPr="00E8620D">
        <w:rPr>
          <w:rFonts w:ascii="Times New Roman" w:hAnsi="Times New Roman" w:cs="Times New Roman"/>
          <w:sz w:val="24"/>
          <w:szCs w:val="24"/>
        </w:rPr>
        <w:t xml:space="preserve">10 </w:t>
      </w:r>
      <w:r w:rsidR="00DA3135">
        <w:rPr>
          <w:rFonts w:ascii="Times New Roman" w:hAnsi="Times New Roman" w:cs="Times New Roman"/>
          <w:sz w:val="24"/>
          <w:szCs w:val="24"/>
        </w:rPr>
        <w:t>(10</w:t>
      </w:r>
      <w:r w:rsidR="00DA3135" w:rsidRPr="00E8620D">
        <w:rPr>
          <w:rFonts w:ascii="Times New Roman" w:hAnsi="Times New Roman" w:cs="Times New Roman"/>
          <w:sz w:val="24"/>
          <w:szCs w:val="24"/>
        </w:rPr>
        <w:t>)</w:t>
      </w:r>
      <w:r w:rsidR="00DA3135">
        <w:rPr>
          <w:rFonts w:ascii="Times New Roman" w:hAnsi="Times New Roman" w:cs="Times New Roman"/>
          <w:sz w:val="24"/>
          <w:szCs w:val="24"/>
        </w:rPr>
        <w:t xml:space="preserve">. </w:t>
      </w:r>
      <w:r w:rsidR="009118AD">
        <w:rPr>
          <w:rFonts w:ascii="Times New Roman" w:hAnsi="Times New Roman" w:cs="Times New Roman"/>
          <w:sz w:val="24"/>
          <w:szCs w:val="24"/>
        </w:rPr>
        <w:t>Установите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 валики (4) на </w:t>
      </w:r>
      <w:r w:rsidR="00303949">
        <w:rPr>
          <w:rFonts w:ascii="Times New Roman" w:hAnsi="Times New Roman" w:cs="Times New Roman"/>
          <w:sz w:val="24"/>
          <w:szCs w:val="24"/>
        </w:rPr>
        <w:t>основной раме (1)</w:t>
      </w:r>
      <w:r w:rsidR="009118AD">
        <w:rPr>
          <w:rFonts w:ascii="Times New Roman" w:hAnsi="Times New Roman" w:cs="Times New Roman"/>
          <w:sz w:val="24"/>
          <w:szCs w:val="24"/>
        </w:rPr>
        <w:t xml:space="preserve"> </w:t>
      </w:r>
      <w:r w:rsidR="00D55A07" w:rsidRPr="00E8620D">
        <w:rPr>
          <w:rFonts w:ascii="Times New Roman" w:hAnsi="Times New Roman" w:cs="Times New Roman"/>
          <w:sz w:val="24"/>
          <w:szCs w:val="24"/>
        </w:rPr>
        <w:t>с помощью креп</w:t>
      </w:r>
      <w:r w:rsidR="00303949">
        <w:rPr>
          <w:rFonts w:ascii="Times New Roman" w:hAnsi="Times New Roman" w:cs="Times New Roman"/>
          <w:sz w:val="24"/>
          <w:szCs w:val="24"/>
        </w:rPr>
        <w:t>ёжного комплекта: болт М10х20 (7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), шайба </w:t>
      </w:r>
      <w:r w:rsidR="00D55A07" w:rsidRPr="00E862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5A07" w:rsidRPr="00E8620D">
        <w:rPr>
          <w:rFonts w:ascii="Times New Roman" w:hAnsi="Times New Roman" w:cs="Times New Roman"/>
          <w:sz w:val="24"/>
          <w:szCs w:val="24"/>
        </w:rPr>
        <w:t>10</w:t>
      </w:r>
      <w:r w:rsidR="009118AD">
        <w:rPr>
          <w:rFonts w:ascii="Times New Roman" w:hAnsi="Times New Roman" w:cs="Times New Roman"/>
          <w:sz w:val="24"/>
          <w:szCs w:val="24"/>
        </w:rPr>
        <w:t xml:space="preserve"> увеличенная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303949">
        <w:rPr>
          <w:rFonts w:ascii="Times New Roman" w:hAnsi="Times New Roman" w:cs="Times New Roman"/>
          <w:sz w:val="24"/>
          <w:szCs w:val="24"/>
        </w:rPr>
        <w:t>(11</w:t>
      </w:r>
      <w:r w:rsidR="00FC2BED" w:rsidRPr="00E8620D">
        <w:rPr>
          <w:rFonts w:ascii="Times New Roman" w:hAnsi="Times New Roman" w:cs="Times New Roman"/>
          <w:sz w:val="24"/>
          <w:szCs w:val="24"/>
        </w:rPr>
        <w:t>). (Рис.1</w:t>
      </w:r>
      <w:r w:rsidR="00D55A07" w:rsidRPr="00E8620D">
        <w:rPr>
          <w:rFonts w:ascii="Times New Roman" w:hAnsi="Times New Roman" w:cs="Times New Roman"/>
          <w:sz w:val="24"/>
          <w:szCs w:val="24"/>
        </w:rPr>
        <w:t>)</w:t>
      </w:r>
      <w:r w:rsidR="00D56F8A" w:rsidRPr="00D56F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7017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80175" cy="4971621"/>
            <wp:effectExtent l="0" t="0" r="0" b="635"/>
            <wp:docPr id="5" name="Рисунок 5" descr="C:\Полина\IK\IK 302 Гиперэкстензия 45 гр\Инструкция,рабочие файлы\ша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Полина\IK\IK 302 Гиперэкстензия 45 гр\Инструкция,рабочие файлы\шаг 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7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608B6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61BA"/>
    <w:multiLevelType w:val="hybridMultilevel"/>
    <w:tmpl w:val="6AF6B8D8"/>
    <w:lvl w:ilvl="0" w:tplc="1292F0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2023B"/>
    <w:multiLevelType w:val="hybridMultilevel"/>
    <w:tmpl w:val="825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3162"/>
    <w:rsid w:val="000068D3"/>
    <w:rsid w:val="0002051B"/>
    <w:rsid w:val="0002670A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61447"/>
    <w:rsid w:val="00171F08"/>
    <w:rsid w:val="00174129"/>
    <w:rsid w:val="00175800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513D"/>
    <w:rsid w:val="00226FCA"/>
    <w:rsid w:val="00232EC4"/>
    <w:rsid w:val="00240170"/>
    <w:rsid w:val="00242EC4"/>
    <w:rsid w:val="0024660E"/>
    <w:rsid w:val="00252629"/>
    <w:rsid w:val="0027017D"/>
    <w:rsid w:val="00285EC6"/>
    <w:rsid w:val="00287C89"/>
    <w:rsid w:val="002D1A2A"/>
    <w:rsid w:val="002E0BB0"/>
    <w:rsid w:val="002E5122"/>
    <w:rsid w:val="002E57C4"/>
    <w:rsid w:val="002E6E73"/>
    <w:rsid w:val="002E7A2E"/>
    <w:rsid w:val="002F61AF"/>
    <w:rsid w:val="00303949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6C5A"/>
    <w:rsid w:val="003D042D"/>
    <w:rsid w:val="003D718C"/>
    <w:rsid w:val="003E0E7D"/>
    <w:rsid w:val="003E117F"/>
    <w:rsid w:val="003F4DFB"/>
    <w:rsid w:val="003F5F66"/>
    <w:rsid w:val="003F6C86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325FD"/>
    <w:rsid w:val="00543235"/>
    <w:rsid w:val="005521A3"/>
    <w:rsid w:val="005574E4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7CF7"/>
    <w:rsid w:val="00713D54"/>
    <w:rsid w:val="00724CED"/>
    <w:rsid w:val="0072619A"/>
    <w:rsid w:val="00732FC1"/>
    <w:rsid w:val="00733857"/>
    <w:rsid w:val="007439E1"/>
    <w:rsid w:val="00745783"/>
    <w:rsid w:val="00763F62"/>
    <w:rsid w:val="00770AE0"/>
    <w:rsid w:val="00772B8C"/>
    <w:rsid w:val="007C62E9"/>
    <w:rsid w:val="007C6DDC"/>
    <w:rsid w:val="007D4C76"/>
    <w:rsid w:val="007E0001"/>
    <w:rsid w:val="007E3CCE"/>
    <w:rsid w:val="007E64F4"/>
    <w:rsid w:val="007F01F6"/>
    <w:rsid w:val="007F06C7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D347B"/>
    <w:rsid w:val="008F2446"/>
    <w:rsid w:val="008F2552"/>
    <w:rsid w:val="0090514A"/>
    <w:rsid w:val="00910747"/>
    <w:rsid w:val="009118AD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4441"/>
    <w:rsid w:val="00AC2CB7"/>
    <w:rsid w:val="00AD4020"/>
    <w:rsid w:val="00AD4A25"/>
    <w:rsid w:val="00B211EF"/>
    <w:rsid w:val="00B5218B"/>
    <w:rsid w:val="00B57006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919CD"/>
    <w:rsid w:val="00C9483D"/>
    <w:rsid w:val="00C96E88"/>
    <w:rsid w:val="00CA2CF3"/>
    <w:rsid w:val="00CA2D47"/>
    <w:rsid w:val="00CC03E8"/>
    <w:rsid w:val="00CD3C34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56F8A"/>
    <w:rsid w:val="00D670C1"/>
    <w:rsid w:val="00D84FCE"/>
    <w:rsid w:val="00D87699"/>
    <w:rsid w:val="00DA3135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85E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285E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4E22-E2FA-4B47-A230-B512B104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38</cp:revision>
  <cp:lastPrinted>2016-05-12T02:59:00Z</cp:lastPrinted>
  <dcterms:created xsi:type="dcterms:W3CDTF">2017-01-18T09:51:00Z</dcterms:created>
  <dcterms:modified xsi:type="dcterms:W3CDTF">2017-02-27T10:03:00Z</dcterms:modified>
</cp:coreProperties>
</file>